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75" w:rsidRPr="00B1610F" w:rsidRDefault="00C04375" w:rsidP="00B1610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81818"/>
          <w:sz w:val="21"/>
          <w:szCs w:val="21"/>
          <w:u w:val="none"/>
          <w:lang w:eastAsia="ru-RU"/>
        </w:rPr>
      </w:pPr>
      <w:r w:rsidRPr="00B1610F">
        <w:rPr>
          <w:sz w:val="32"/>
          <w:szCs w:val="32"/>
          <w:u w:val="none"/>
        </w:rPr>
        <w:t>МУНИЦИПАЛЬНОЕ БЮДЖЕТНОЕ ДОШКОЛЬНОЕ ОБРАЗОВАТЕЛЬНОЕ УЧРЕЖДЕНИЕ ДЕТСКИЙ САД №12 “ЖУРАВЛИК” города Рубцовска Алтайского края</w:t>
      </w:r>
      <w:r w:rsidRPr="00A27D3F">
        <w:rPr>
          <w:sz w:val="32"/>
          <w:szCs w:val="32"/>
        </w:rPr>
        <w:t xml:space="preserve"> </w:t>
      </w:r>
      <w:r w:rsidRPr="00846B3D">
        <w:rPr>
          <w:sz w:val="36"/>
          <w:szCs w:val="36"/>
        </w:rPr>
        <w:t>_________________________________</w:t>
      </w:r>
      <w:r>
        <w:rPr>
          <w:sz w:val="36"/>
          <w:szCs w:val="36"/>
        </w:rPr>
        <w:t>______________</w:t>
      </w:r>
      <w:r w:rsidRPr="00B1610F">
        <w:rPr>
          <w:rFonts w:ascii="Arial" w:hAnsi="Arial" w:cs="Arial"/>
          <w:color w:val="181818"/>
          <w:sz w:val="21"/>
          <w:szCs w:val="21"/>
          <w:u w:val="none"/>
          <w:lang w:eastAsia="ru-RU"/>
        </w:rPr>
        <w:br/>
      </w:r>
    </w:p>
    <w:p w:rsidR="00C04375" w:rsidRPr="00B1610F" w:rsidRDefault="00C04375" w:rsidP="00B1610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81818"/>
          <w:sz w:val="21"/>
          <w:szCs w:val="21"/>
          <w:u w:val="none"/>
          <w:lang w:eastAsia="ru-RU"/>
        </w:rPr>
      </w:pPr>
    </w:p>
    <w:p w:rsidR="00C04375" w:rsidRDefault="00C04375" w:rsidP="00B1610F">
      <w:pPr>
        <w:jc w:val="center"/>
        <w:rPr>
          <w:rFonts w:ascii="Arial" w:hAnsi="Arial" w:cs="Arial"/>
          <w:color w:val="181818"/>
          <w:sz w:val="21"/>
          <w:szCs w:val="21"/>
          <w:u w:val="none"/>
          <w:lang w:eastAsia="ru-RU"/>
        </w:rPr>
      </w:pPr>
    </w:p>
    <w:p w:rsidR="00C04375" w:rsidRDefault="00C04375" w:rsidP="00B1610F">
      <w:pPr>
        <w:jc w:val="center"/>
        <w:rPr>
          <w:rFonts w:ascii="Arial" w:hAnsi="Arial" w:cs="Arial"/>
          <w:color w:val="181818"/>
          <w:sz w:val="21"/>
          <w:szCs w:val="21"/>
          <w:u w:val="none"/>
          <w:lang w:eastAsia="ru-RU"/>
        </w:rPr>
      </w:pPr>
    </w:p>
    <w:p w:rsidR="00C04375" w:rsidRDefault="00C04375" w:rsidP="00B1610F">
      <w:pPr>
        <w:jc w:val="center"/>
        <w:rPr>
          <w:rFonts w:ascii="Arial" w:hAnsi="Arial" w:cs="Arial"/>
          <w:color w:val="181818"/>
          <w:sz w:val="21"/>
          <w:szCs w:val="21"/>
          <w:u w:val="none"/>
          <w:lang w:eastAsia="ru-RU"/>
        </w:rPr>
      </w:pPr>
    </w:p>
    <w:p w:rsidR="00C04375" w:rsidRDefault="00C04375" w:rsidP="00B1610F">
      <w:pPr>
        <w:jc w:val="center"/>
        <w:rPr>
          <w:rFonts w:ascii="Arial" w:hAnsi="Arial" w:cs="Arial"/>
          <w:color w:val="181818"/>
          <w:sz w:val="21"/>
          <w:szCs w:val="21"/>
          <w:u w:val="none"/>
          <w:lang w:eastAsia="ru-RU"/>
        </w:rPr>
      </w:pPr>
    </w:p>
    <w:p w:rsidR="00C04375" w:rsidRPr="000B1C1F" w:rsidRDefault="00C04375" w:rsidP="000B1C1F">
      <w:pPr>
        <w:jc w:val="center"/>
        <w:rPr>
          <w:sz w:val="36"/>
          <w:szCs w:val="36"/>
          <w:u w:val="none"/>
        </w:rPr>
      </w:pPr>
      <w:r w:rsidRPr="00B1610F">
        <w:rPr>
          <w:rFonts w:ascii="Arial" w:hAnsi="Arial" w:cs="Arial"/>
          <w:color w:val="181818"/>
          <w:sz w:val="21"/>
          <w:szCs w:val="21"/>
          <w:u w:val="none"/>
          <w:lang w:eastAsia="ru-RU"/>
        </w:rPr>
        <w:br/>
      </w:r>
      <w:r w:rsidRPr="00B1610F">
        <w:rPr>
          <w:sz w:val="36"/>
          <w:szCs w:val="36"/>
          <w:u w:val="none"/>
        </w:rPr>
        <w:t>М</w:t>
      </w:r>
      <w:r>
        <w:rPr>
          <w:sz w:val="36"/>
          <w:szCs w:val="36"/>
          <w:u w:val="none"/>
        </w:rPr>
        <w:t>атериал к родительскому собранию</w:t>
      </w:r>
    </w:p>
    <w:p w:rsidR="00C04375" w:rsidRDefault="00C04375" w:rsidP="00B1610F">
      <w:pPr>
        <w:shd w:val="clear" w:color="auto" w:fill="FFFFFF"/>
        <w:spacing w:after="0" w:line="210" w:lineRule="atLeast"/>
        <w:jc w:val="center"/>
        <w:rPr>
          <w:b/>
          <w:bCs/>
          <w:color w:val="181818"/>
          <w:sz w:val="44"/>
          <w:szCs w:val="44"/>
          <w:u w:val="none"/>
          <w:lang w:eastAsia="ru-RU"/>
        </w:rPr>
      </w:pPr>
    </w:p>
    <w:p w:rsidR="00C04375" w:rsidRPr="00B1610F" w:rsidRDefault="00C04375" w:rsidP="00B1610F">
      <w:pPr>
        <w:shd w:val="clear" w:color="auto" w:fill="FFFFFF"/>
        <w:spacing w:after="0" w:line="210" w:lineRule="atLeast"/>
        <w:jc w:val="center"/>
        <w:rPr>
          <w:rFonts w:ascii="Arial" w:hAnsi="Arial" w:cs="Arial"/>
          <w:color w:val="181818"/>
          <w:sz w:val="21"/>
          <w:szCs w:val="21"/>
          <w:u w:val="none"/>
          <w:lang w:eastAsia="ru-RU"/>
        </w:rPr>
      </w:pPr>
      <w:r>
        <w:rPr>
          <w:b/>
          <w:bCs/>
          <w:color w:val="181818"/>
          <w:sz w:val="44"/>
          <w:szCs w:val="44"/>
          <w:u w:val="none"/>
          <w:lang w:eastAsia="ru-RU"/>
        </w:rPr>
        <w:t>Тема: «Н</w:t>
      </w:r>
      <w:r w:rsidRPr="00B1610F">
        <w:rPr>
          <w:b/>
          <w:bCs/>
          <w:color w:val="181818"/>
          <w:sz w:val="44"/>
          <w:szCs w:val="44"/>
          <w:u w:val="none"/>
          <w:lang w:eastAsia="ru-RU"/>
        </w:rPr>
        <w:t>овый год</w:t>
      </w:r>
      <w:r>
        <w:rPr>
          <w:b/>
          <w:bCs/>
          <w:color w:val="181818"/>
          <w:sz w:val="44"/>
          <w:szCs w:val="44"/>
          <w:u w:val="none"/>
          <w:lang w:eastAsia="ru-RU"/>
        </w:rPr>
        <w:t xml:space="preserve"> спешит к нам в гости</w:t>
      </w:r>
      <w:r w:rsidRPr="00B1610F">
        <w:rPr>
          <w:b/>
          <w:bCs/>
          <w:color w:val="181818"/>
          <w:sz w:val="44"/>
          <w:szCs w:val="44"/>
          <w:u w:val="none"/>
          <w:lang w:eastAsia="ru-RU"/>
        </w:rPr>
        <w:t>»</w:t>
      </w:r>
    </w:p>
    <w:p w:rsidR="00C04375" w:rsidRPr="00B1610F" w:rsidRDefault="00C04375" w:rsidP="00B1610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81818"/>
          <w:sz w:val="21"/>
          <w:szCs w:val="21"/>
          <w:u w:val="none"/>
          <w:lang w:eastAsia="ru-RU"/>
        </w:rPr>
      </w:pPr>
      <w:r w:rsidRPr="00B1610F">
        <w:rPr>
          <w:rFonts w:ascii="Arial" w:hAnsi="Arial" w:cs="Arial"/>
          <w:color w:val="181818"/>
          <w:sz w:val="21"/>
          <w:szCs w:val="21"/>
          <w:u w:val="none"/>
          <w:lang w:eastAsia="ru-RU"/>
        </w:rPr>
        <w:br/>
      </w:r>
    </w:p>
    <w:p w:rsidR="00C04375" w:rsidRDefault="00C04375" w:rsidP="00B1610F">
      <w:pPr>
        <w:jc w:val="center"/>
        <w:rPr>
          <w:sz w:val="36"/>
          <w:szCs w:val="36"/>
        </w:rPr>
      </w:pPr>
      <w:r>
        <w:rPr>
          <w:sz w:val="36"/>
          <w:szCs w:val="36"/>
        </w:rPr>
        <w:t>Дата: 24.12.2021</w:t>
      </w:r>
      <w:r w:rsidRPr="00846B3D">
        <w:rPr>
          <w:sz w:val="36"/>
          <w:szCs w:val="36"/>
        </w:rPr>
        <w:t xml:space="preserve">г. </w:t>
      </w:r>
    </w:p>
    <w:p w:rsidR="00C04375" w:rsidRPr="00B1610F" w:rsidRDefault="00C04375" w:rsidP="00B1610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81818"/>
          <w:sz w:val="21"/>
          <w:szCs w:val="21"/>
          <w:u w:val="none"/>
          <w:lang w:eastAsia="ru-RU"/>
        </w:rPr>
      </w:pPr>
      <w:r w:rsidRPr="00B1610F">
        <w:rPr>
          <w:rFonts w:ascii="Arial" w:hAnsi="Arial" w:cs="Arial"/>
          <w:color w:val="181818"/>
          <w:sz w:val="21"/>
          <w:szCs w:val="21"/>
          <w:u w:val="none"/>
          <w:lang w:eastAsia="ru-RU"/>
        </w:rPr>
        <w:br/>
      </w:r>
    </w:p>
    <w:p w:rsidR="00C04375" w:rsidRPr="00B1610F" w:rsidRDefault="00C04375" w:rsidP="00B1610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81818"/>
          <w:sz w:val="21"/>
          <w:szCs w:val="21"/>
          <w:u w:val="none"/>
          <w:lang w:eastAsia="ru-RU"/>
        </w:rPr>
      </w:pPr>
    </w:p>
    <w:p w:rsidR="00C04375" w:rsidRPr="00B1610F" w:rsidRDefault="00C04375" w:rsidP="00B1610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81818"/>
          <w:sz w:val="21"/>
          <w:szCs w:val="21"/>
          <w:u w:val="none"/>
          <w:lang w:eastAsia="ru-RU"/>
        </w:rPr>
      </w:pPr>
      <w:r w:rsidRPr="00B1610F">
        <w:rPr>
          <w:rFonts w:ascii="Arial" w:hAnsi="Arial" w:cs="Arial"/>
          <w:color w:val="181818"/>
          <w:sz w:val="21"/>
          <w:szCs w:val="21"/>
          <w:u w:val="none"/>
          <w:lang w:eastAsia="ru-RU"/>
        </w:rPr>
        <w:br/>
      </w:r>
    </w:p>
    <w:p w:rsidR="00C04375" w:rsidRDefault="00C04375" w:rsidP="00B1610F">
      <w:pPr>
        <w:shd w:val="clear" w:color="auto" w:fill="FFFFFF"/>
        <w:spacing w:after="0" w:line="210" w:lineRule="atLeast"/>
        <w:jc w:val="right"/>
        <w:rPr>
          <w:color w:val="181818"/>
          <w:szCs w:val="28"/>
          <w:u w:val="none"/>
          <w:lang w:eastAsia="ru-RU"/>
        </w:rPr>
      </w:pPr>
    </w:p>
    <w:p w:rsidR="00C04375" w:rsidRDefault="00C04375" w:rsidP="00B1610F">
      <w:pPr>
        <w:shd w:val="clear" w:color="auto" w:fill="FFFFFF"/>
        <w:spacing w:after="0" w:line="210" w:lineRule="atLeast"/>
        <w:jc w:val="right"/>
        <w:rPr>
          <w:color w:val="181818"/>
          <w:szCs w:val="28"/>
          <w:u w:val="none"/>
          <w:lang w:eastAsia="ru-RU"/>
        </w:rPr>
      </w:pPr>
    </w:p>
    <w:p w:rsidR="00C04375" w:rsidRDefault="00C04375" w:rsidP="00B1610F">
      <w:pPr>
        <w:shd w:val="clear" w:color="auto" w:fill="FFFFFF"/>
        <w:spacing w:after="0" w:line="210" w:lineRule="atLeast"/>
        <w:jc w:val="right"/>
        <w:rPr>
          <w:color w:val="181818"/>
          <w:szCs w:val="28"/>
          <w:u w:val="none"/>
          <w:lang w:eastAsia="ru-RU"/>
        </w:rPr>
      </w:pPr>
    </w:p>
    <w:p w:rsidR="00C04375" w:rsidRDefault="00C04375" w:rsidP="00B1610F">
      <w:pPr>
        <w:shd w:val="clear" w:color="auto" w:fill="FFFFFF"/>
        <w:spacing w:after="0" w:line="210" w:lineRule="atLeast"/>
        <w:jc w:val="right"/>
        <w:rPr>
          <w:color w:val="181818"/>
          <w:szCs w:val="28"/>
          <w:u w:val="none"/>
          <w:lang w:eastAsia="ru-RU"/>
        </w:rPr>
      </w:pPr>
    </w:p>
    <w:p w:rsidR="00C04375" w:rsidRDefault="00C04375" w:rsidP="00B1610F">
      <w:pPr>
        <w:shd w:val="clear" w:color="auto" w:fill="FFFFFF"/>
        <w:spacing w:after="0" w:line="210" w:lineRule="atLeast"/>
        <w:jc w:val="right"/>
        <w:rPr>
          <w:color w:val="181818"/>
          <w:szCs w:val="28"/>
          <w:u w:val="none"/>
          <w:lang w:eastAsia="ru-RU"/>
        </w:rPr>
      </w:pPr>
    </w:p>
    <w:p w:rsidR="00C04375" w:rsidRDefault="00C04375" w:rsidP="000B1C1F">
      <w:pPr>
        <w:shd w:val="clear" w:color="auto" w:fill="FFFFFF"/>
        <w:spacing w:after="0" w:line="210" w:lineRule="atLeast"/>
        <w:rPr>
          <w:color w:val="181818"/>
          <w:szCs w:val="28"/>
          <w:u w:val="none"/>
          <w:lang w:eastAsia="ru-RU"/>
        </w:rPr>
      </w:pPr>
    </w:p>
    <w:p w:rsidR="00C04375" w:rsidRDefault="00C04375" w:rsidP="00B1610F">
      <w:pPr>
        <w:shd w:val="clear" w:color="auto" w:fill="FFFFFF"/>
        <w:spacing w:after="0" w:line="210" w:lineRule="atLeast"/>
        <w:jc w:val="right"/>
        <w:rPr>
          <w:color w:val="181818"/>
          <w:szCs w:val="28"/>
          <w:u w:val="none"/>
          <w:lang w:eastAsia="ru-RU"/>
        </w:rPr>
      </w:pPr>
    </w:p>
    <w:p w:rsidR="00C04375" w:rsidRPr="00B1610F" w:rsidRDefault="00C04375" w:rsidP="00B1610F">
      <w:pPr>
        <w:shd w:val="clear" w:color="auto" w:fill="FFFFFF"/>
        <w:spacing w:after="0" w:line="210" w:lineRule="atLeast"/>
        <w:jc w:val="right"/>
        <w:rPr>
          <w:rFonts w:ascii="Arial" w:hAnsi="Arial" w:cs="Arial"/>
          <w:color w:val="181818"/>
          <w:szCs w:val="28"/>
          <w:u w:val="none"/>
          <w:lang w:eastAsia="ru-RU"/>
        </w:rPr>
      </w:pPr>
      <w:r w:rsidRPr="00B1610F">
        <w:rPr>
          <w:color w:val="181818"/>
          <w:szCs w:val="28"/>
          <w:u w:val="none"/>
          <w:lang w:eastAsia="ru-RU"/>
        </w:rPr>
        <w:t>Подготовили:</w:t>
      </w:r>
    </w:p>
    <w:p w:rsidR="00C04375" w:rsidRPr="00B1610F" w:rsidRDefault="00C04375" w:rsidP="00B1610F">
      <w:pPr>
        <w:shd w:val="clear" w:color="auto" w:fill="FFFFFF"/>
        <w:spacing w:after="0" w:line="210" w:lineRule="atLeast"/>
        <w:jc w:val="right"/>
        <w:rPr>
          <w:color w:val="181818"/>
          <w:szCs w:val="28"/>
          <w:u w:val="none"/>
          <w:lang w:eastAsia="ru-RU"/>
        </w:rPr>
      </w:pPr>
      <w:r w:rsidRPr="00B1610F">
        <w:rPr>
          <w:color w:val="181818"/>
          <w:szCs w:val="28"/>
          <w:u w:val="none"/>
          <w:lang w:eastAsia="ru-RU"/>
        </w:rPr>
        <w:t>Юдина Надежда Александровна</w:t>
      </w:r>
    </w:p>
    <w:p w:rsidR="00C04375" w:rsidRPr="00B1610F" w:rsidRDefault="00C04375" w:rsidP="00B1610F">
      <w:pPr>
        <w:shd w:val="clear" w:color="auto" w:fill="FFFFFF"/>
        <w:spacing w:after="0" w:line="210" w:lineRule="atLeast"/>
        <w:jc w:val="right"/>
        <w:rPr>
          <w:rFonts w:ascii="Arial" w:hAnsi="Arial" w:cs="Arial"/>
          <w:color w:val="181818"/>
          <w:szCs w:val="28"/>
          <w:u w:val="none"/>
          <w:lang w:eastAsia="ru-RU"/>
        </w:rPr>
      </w:pPr>
      <w:r w:rsidRPr="00B1610F">
        <w:rPr>
          <w:color w:val="181818"/>
          <w:szCs w:val="28"/>
          <w:u w:val="none"/>
          <w:lang w:eastAsia="ru-RU"/>
        </w:rPr>
        <w:t>Гребенец Галина Петровна</w:t>
      </w:r>
    </w:p>
    <w:p w:rsidR="00C04375" w:rsidRPr="00B1610F" w:rsidRDefault="00C04375" w:rsidP="00B1610F">
      <w:pPr>
        <w:shd w:val="clear" w:color="auto" w:fill="FFFFFF"/>
        <w:spacing w:after="0" w:line="315" w:lineRule="atLeast"/>
        <w:jc w:val="right"/>
        <w:rPr>
          <w:rFonts w:ascii="Arial" w:hAnsi="Arial" w:cs="Arial"/>
          <w:color w:val="181818"/>
          <w:szCs w:val="28"/>
          <w:u w:val="none"/>
          <w:lang w:eastAsia="ru-RU"/>
        </w:rPr>
      </w:pPr>
    </w:p>
    <w:p w:rsidR="00C04375" w:rsidRPr="00B1610F" w:rsidRDefault="00C04375" w:rsidP="00B1610F">
      <w:pPr>
        <w:shd w:val="clear" w:color="auto" w:fill="FFFFFF"/>
        <w:spacing w:after="0" w:line="315" w:lineRule="atLeast"/>
        <w:jc w:val="right"/>
        <w:rPr>
          <w:rFonts w:ascii="Arial" w:hAnsi="Arial" w:cs="Arial"/>
          <w:color w:val="181818"/>
          <w:sz w:val="21"/>
          <w:szCs w:val="21"/>
          <w:u w:val="none"/>
          <w:lang w:eastAsia="ru-RU"/>
        </w:rPr>
      </w:pPr>
    </w:p>
    <w:p w:rsidR="00C04375" w:rsidRDefault="00C04375" w:rsidP="00B1610F">
      <w:pPr>
        <w:shd w:val="clear" w:color="auto" w:fill="FFFFFF"/>
        <w:spacing w:after="0" w:line="210" w:lineRule="atLeast"/>
        <w:jc w:val="center"/>
        <w:rPr>
          <w:rFonts w:ascii="Arial" w:hAnsi="Arial" w:cs="Arial"/>
          <w:color w:val="181818"/>
          <w:sz w:val="21"/>
          <w:szCs w:val="21"/>
          <w:u w:val="none"/>
          <w:lang w:eastAsia="ru-RU"/>
        </w:rPr>
      </w:pPr>
    </w:p>
    <w:p w:rsidR="00C04375" w:rsidRDefault="00C04375" w:rsidP="00B1610F">
      <w:pPr>
        <w:shd w:val="clear" w:color="auto" w:fill="FFFFFF"/>
        <w:spacing w:after="0" w:line="210" w:lineRule="atLeast"/>
        <w:jc w:val="center"/>
        <w:rPr>
          <w:rFonts w:ascii="Arial" w:hAnsi="Arial" w:cs="Arial"/>
          <w:color w:val="181818"/>
          <w:sz w:val="21"/>
          <w:szCs w:val="21"/>
          <w:u w:val="none"/>
          <w:lang w:eastAsia="ru-RU"/>
        </w:rPr>
      </w:pPr>
    </w:p>
    <w:p w:rsidR="00C04375" w:rsidRDefault="00C04375" w:rsidP="00B1610F">
      <w:pPr>
        <w:shd w:val="clear" w:color="auto" w:fill="FFFFFF"/>
        <w:spacing w:after="0" w:line="210" w:lineRule="atLeast"/>
        <w:jc w:val="center"/>
        <w:rPr>
          <w:rFonts w:ascii="Arial" w:hAnsi="Arial" w:cs="Arial"/>
          <w:color w:val="181818"/>
          <w:sz w:val="21"/>
          <w:szCs w:val="21"/>
          <w:u w:val="none"/>
          <w:lang w:eastAsia="ru-RU"/>
        </w:rPr>
      </w:pPr>
    </w:p>
    <w:p w:rsidR="00C04375" w:rsidRDefault="00C04375" w:rsidP="00B1610F">
      <w:pPr>
        <w:shd w:val="clear" w:color="auto" w:fill="FFFFFF"/>
        <w:spacing w:after="0" w:line="210" w:lineRule="atLeast"/>
        <w:jc w:val="center"/>
        <w:rPr>
          <w:rFonts w:ascii="Arial" w:hAnsi="Arial" w:cs="Arial"/>
          <w:color w:val="181818"/>
          <w:sz w:val="21"/>
          <w:szCs w:val="21"/>
          <w:u w:val="none"/>
          <w:lang w:eastAsia="ru-RU"/>
        </w:rPr>
      </w:pPr>
    </w:p>
    <w:p w:rsidR="00C04375" w:rsidRDefault="00C04375" w:rsidP="00B1610F">
      <w:pPr>
        <w:shd w:val="clear" w:color="auto" w:fill="FFFFFF"/>
        <w:spacing w:after="0" w:line="210" w:lineRule="atLeast"/>
        <w:jc w:val="center"/>
        <w:rPr>
          <w:rFonts w:ascii="Arial" w:hAnsi="Arial" w:cs="Arial"/>
          <w:color w:val="181818"/>
          <w:sz w:val="21"/>
          <w:szCs w:val="21"/>
          <w:u w:val="none"/>
          <w:lang w:eastAsia="ru-RU"/>
        </w:rPr>
      </w:pPr>
    </w:p>
    <w:p w:rsidR="00C04375" w:rsidRDefault="00C04375" w:rsidP="00B1610F">
      <w:pPr>
        <w:shd w:val="clear" w:color="auto" w:fill="FFFFFF"/>
        <w:spacing w:after="0" w:line="210" w:lineRule="atLeast"/>
        <w:jc w:val="center"/>
        <w:rPr>
          <w:rFonts w:ascii="Arial" w:hAnsi="Arial" w:cs="Arial"/>
          <w:color w:val="181818"/>
          <w:sz w:val="21"/>
          <w:szCs w:val="21"/>
          <w:u w:val="none"/>
          <w:lang w:eastAsia="ru-RU"/>
        </w:rPr>
      </w:pPr>
    </w:p>
    <w:p w:rsidR="00C04375" w:rsidRPr="00B1610F" w:rsidRDefault="00C04375" w:rsidP="00B1610F">
      <w:pPr>
        <w:shd w:val="clear" w:color="auto" w:fill="FFFFFF"/>
        <w:spacing w:after="0" w:line="210" w:lineRule="atLeast"/>
        <w:jc w:val="center"/>
        <w:rPr>
          <w:rFonts w:ascii="Arial" w:hAnsi="Arial" w:cs="Arial"/>
          <w:color w:val="181818"/>
          <w:sz w:val="21"/>
          <w:szCs w:val="21"/>
          <w:u w:val="none"/>
          <w:lang w:eastAsia="ru-RU"/>
        </w:rPr>
      </w:pPr>
    </w:p>
    <w:p w:rsidR="00C04375" w:rsidRPr="00B1610F" w:rsidRDefault="00C04375" w:rsidP="00B1610F">
      <w:pPr>
        <w:shd w:val="clear" w:color="auto" w:fill="FFFFFF"/>
        <w:spacing w:after="0" w:line="210" w:lineRule="atLeast"/>
        <w:jc w:val="center"/>
        <w:rPr>
          <w:color w:val="181818"/>
          <w:sz w:val="24"/>
          <w:szCs w:val="24"/>
          <w:u w:val="none"/>
          <w:lang w:eastAsia="ru-RU"/>
        </w:rPr>
      </w:pPr>
      <w:r w:rsidRPr="00B1610F">
        <w:rPr>
          <w:color w:val="181818"/>
          <w:sz w:val="24"/>
          <w:szCs w:val="24"/>
          <w:u w:val="none"/>
          <w:lang w:eastAsia="ru-RU"/>
        </w:rPr>
        <w:t>Город Рубцовск</w:t>
      </w:r>
    </w:p>
    <w:p w:rsidR="00C04375" w:rsidRPr="000B1C1F" w:rsidRDefault="00C04375" w:rsidP="000B1C1F">
      <w:pPr>
        <w:shd w:val="clear" w:color="auto" w:fill="FFFFFF"/>
        <w:spacing w:after="0" w:line="210" w:lineRule="atLeast"/>
        <w:jc w:val="center"/>
        <w:rPr>
          <w:color w:val="181818"/>
          <w:sz w:val="24"/>
          <w:szCs w:val="24"/>
          <w:u w:val="none"/>
          <w:lang w:eastAsia="ru-RU"/>
        </w:rPr>
      </w:pPr>
      <w:r w:rsidRPr="00B1610F">
        <w:rPr>
          <w:color w:val="181818"/>
          <w:sz w:val="24"/>
          <w:szCs w:val="24"/>
          <w:u w:val="none"/>
          <w:lang w:eastAsia="ru-RU"/>
        </w:rPr>
        <w:t>2021г</w:t>
      </w:r>
    </w:p>
    <w:p w:rsidR="00C04375" w:rsidRPr="00B1610F" w:rsidRDefault="00C04375" w:rsidP="00B1610F">
      <w:pPr>
        <w:shd w:val="clear" w:color="auto" w:fill="FFFFFF"/>
        <w:spacing w:after="0" w:line="210" w:lineRule="atLeast"/>
        <w:jc w:val="center"/>
        <w:rPr>
          <w:rFonts w:ascii="Arial" w:hAnsi="Arial" w:cs="Arial"/>
          <w:color w:val="181818"/>
          <w:sz w:val="21"/>
          <w:szCs w:val="21"/>
          <w:u w:val="none"/>
          <w:lang w:eastAsia="ru-RU"/>
        </w:rPr>
      </w:pPr>
    </w:p>
    <w:p w:rsidR="00C04375" w:rsidRDefault="00C04375" w:rsidP="00B1610F">
      <w:pPr>
        <w:shd w:val="clear" w:color="auto" w:fill="FFFFFF"/>
        <w:spacing w:after="0" w:line="210" w:lineRule="atLeast"/>
        <w:jc w:val="center"/>
        <w:rPr>
          <w:color w:val="181818"/>
          <w:sz w:val="27"/>
          <w:szCs w:val="27"/>
          <w:u w:val="none"/>
          <w:lang w:eastAsia="ru-RU"/>
        </w:rPr>
      </w:pPr>
      <w:r w:rsidRPr="00B1610F">
        <w:rPr>
          <w:color w:val="181818"/>
          <w:sz w:val="27"/>
          <w:szCs w:val="27"/>
          <w:u w:val="none"/>
          <w:lang w:eastAsia="ru-RU"/>
        </w:rPr>
        <w:t xml:space="preserve">Родительское собрание </w:t>
      </w:r>
      <w:r>
        <w:rPr>
          <w:color w:val="181818"/>
          <w:sz w:val="27"/>
          <w:szCs w:val="27"/>
          <w:u w:val="none"/>
          <w:lang w:eastAsia="ru-RU"/>
        </w:rPr>
        <w:t>«Новый год спешит к нам в гости»</w:t>
      </w:r>
    </w:p>
    <w:p w:rsidR="00C04375" w:rsidRDefault="00C04375" w:rsidP="00B1610F">
      <w:pPr>
        <w:shd w:val="clear" w:color="auto" w:fill="FFFFFF"/>
        <w:spacing w:after="0" w:line="210" w:lineRule="atLeast"/>
        <w:jc w:val="center"/>
        <w:rPr>
          <w:color w:val="181818"/>
          <w:sz w:val="27"/>
          <w:szCs w:val="27"/>
          <w:u w:val="none"/>
          <w:lang w:eastAsia="ru-RU"/>
        </w:rPr>
      </w:pPr>
    </w:p>
    <w:p w:rsidR="00C04375" w:rsidRDefault="00C04375" w:rsidP="008A28A7">
      <w:pPr>
        <w:shd w:val="clear" w:color="auto" w:fill="FFFFFF"/>
        <w:spacing w:after="0" w:line="210" w:lineRule="atLeast"/>
        <w:rPr>
          <w:color w:val="181818"/>
          <w:sz w:val="27"/>
          <w:szCs w:val="27"/>
          <w:u w:val="none"/>
          <w:lang w:eastAsia="ru-RU"/>
        </w:rPr>
      </w:pPr>
      <w:r w:rsidRPr="008A28A7">
        <w:rPr>
          <w:b/>
          <w:color w:val="181818"/>
          <w:sz w:val="27"/>
          <w:szCs w:val="27"/>
          <w:u w:val="none"/>
          <w:lang w:eastAsia="ru-RU"/>
        </w:rPr>
        <w:t>Цель:</w:t>
      </w:r>
      <w:r>
        <w:rPr>
          <w:color w:val="181818"/>
          <w:sz w:val="27"/>
          <w:szCs w:val="27"/>
          <w:u w:val="none"/>
          <w:lang w:eastAsia="ru-RU"/>
        </w:rPr>
        <w:t xml:space="preserve"> активация родителей по подготовке и проведению праздника в ДОУ.</w:t>
      </w:r>
    </w:p>
    <w:p w:rsidR="00C04375" w:rsidRPr="00B1610F" w:rsidRDefault="00C04375" w:rsidP="008A28A7">
      <w:pPr>
        <w:shd w:val="clear" w:color="auto" w:fill="FFFFFF"/>
        <w:spacing w:after="0" w:line="210" w:lineRule="atLeast"/>
        <w:rPr>
          <w:rFonts w:ascii="Arial" w:hAnsi="Arial" w:cs="Arial"/>
          <w:b/>
          <w:color w:val="181818"/>
          <w:sz w:val="21"/>
          <w:szCs w:val="21"/>
          <w:u w:val="none"/>
          <w:lang w:eastAsia="ru-RU"/>
        </w:rPr>
      </w:pPr>
      <w:r w:rsidRPr="00B1610F">
        <w:rPr>
          <w:b/>
          <w:color w:val="181818"/>
          <w:sz w:val="27"/>
          <w:szCs w:val="27"/>
          <w:u w:val="none"/>
          <w:lang w:eastAsia="ru-RU"/>
        </w:rPr>
        <w:t>Повестка дня:</w:t>
      </w:r>
    </w:p>
    <w:p w:rsidR="00C04375" w:rsidRPr="00B1610F" w:rsidRDefault="00C04375" w:rsidP="008A28A7">
      <w:pPr>
        <w:shd w:val="clear" w:color="auto" w:fill="FFFFFF"/>
        <w:spacing w:after="0" w:line="210" w:lineRule="atLeast"/>
        <w:rPr>
          <w:rFonts w:ascii="Arial" w:hAnsi="Arial" w:cs="Arial"/>
          <w:color w:val="181818"/>
          <w:sz w:val="21"/>
          <w:szCs w:val="21"/>
          <w:u w:val="none"/>
          <w:lang w:eastAsia="ru-RU"/>
        </w:rPr>
      </w:pPr>
      <w:r>
        <w:rPr>
          <w:color w:val="181818"/>
          <w:sz w:val="27"/>
          <w:szCs w:val="27"/>
          <w:u w:val="none"/>
          <w:lang w:eastAsia="ru-RU"/>
        </w:rPr>
        <w:t>1.Подготовка</w:t>
      </w:r>
      <w:r w:rsidRPr="00B1610F">
        <w:rPr>
          <w:color w:val="181818"/>
          <w:sz w:val="27"/>
          <w:szCs w:val="27"/>
          <w:u w:val="none"/>
          <w:lang w:eastAsia="ru-RU"/>
        </w:rPr>
        <w:t xml:space="preserve"> к новогоднему утреннику.</w:t>
      </w:r>
    </w:p>
    <w:p w:rsidR="00C04375" w:rsidRPr="00B1610F" w:rsidRDefault="00C04375" w:rsidP="00B1610F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u w:val="none"/>
          <w:lang w:eastAsia="ru-RU"/>
        </w:rPr>
      </w:pPr>
      <w:r>
        <w:rPr>
          <w:color w:val="181818"/>
          <w:sz w:val="27"/>
          <w:szCs w:val="27"/>
          <w:u w:val="none"/>
          <w:lang w:eastAsia="ru-RU"/>
        </w:rPr>
        <w:t>2</w:t>
      </w:r>
      <w:r w:rsidRPr="00B1610F">
        <w:rPr>
          <w:color w:val="181818"/>
          <w:sz w:val="27"/>
          <w:szCs w:val="27"/>
          <w:u w:val="none"/>
          <w:lang w:eastAsia="ru-RU"/>
        </w:rPr>
        <w:t>.Как провести время в каникулы</w:t>
      </w:r>
    </w:p>
    <w:p w:rsidR="00C04375" w:rsidRPr="00B1610F" w:rsidRDefault="00C04375" w:rsidP="00B1610F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u w:val="none"/>
          <w:lang w:eastAsia="ru-RU"/>
        </w:rPr>
      </w:pPr>
      <w:r>
        <w:rPr>
          <w:color w:val="181818"/>
          <w:sz w:val="27"/>
          <w:szCs w:val="27"/>
          <w:u w:val="none"/>
          <w:lang w:eastAsia="ru-RU"/>
        </w:rPr>
        <w:t>3</w:t>
      </w:r>
      <w:r w:rsidRPr="00B1610F">
        <w:rPr>
          <w:color w:val="181818"/>
          <w:sz w:val="27"/>
          <w:szCs w:val="27"/>
          <w:u w:val="none"/>
          <w:lang w:eastAsia="ru-RU"/>
        </w:rPr>
        <w:t>. Пожарная безоп</w:t>
      </w:r>
      <w:r>
        <w:rPr>
          <w:color w:val="181818"/>
          <w:sz w:val="27"/>
          <w:szCs w:val="27"/>
          <w:u w:val="none"/>
          <w:lang w:eastAsia="ru-RU"/>
        </w:rPr>
        <w:t>асность во время празднования нового года</w:t>
      </w:r>
      <w:r w:rsidRPr="00B1610F">
        <w:rPr>
          <w:color w:val="181818"/>
          <w:sz w:val="27"/>
          <w:szCs w:val="27"/>
          <w:u w:val="none"/>
          <w:lang w:eastAsia="ru-RU"/>
        </w:rPr>
        <w:t>.</w:t>
      </w:r>
    </w:p>
    <w:p w:rsidR="00C04375" w:rsidRDefault="00C04375" w:rsidP="008A28A7">
      <w:pPr>
        <w:shd w:val="clear" w:color="auto" w:fill="FFFFFF"/>
        <w:spacing w:after="0" w:line="240" w:lineRule="auto"/>
        <w:rPr>
          <w:color w:val="181818"/>
          <w:sz w:val="27"/>
          <w:szCs w:val="27"/>
          <w:u w:val="none"/>
          <w:lang w:eastAsia="ru-RU"/>
        </w:rPr>
      </w:pPr>
      <w:r>
        <w:rPr>
          <w:color w:val="181818"/>
          <w:sz w:val="27"/>
          <w:szCs w:val="27"/>
          <w:u w:val="none"/>
          <w:lang w:eastAsia="ru-RU"/>
        </w:rPr>
        <w:t>4. Коротко о разном.</w:t>
      </w:r>
      <w:r w:rsidRPr="00B1610F">
        <w:rPr>
          <w:color w:val="181818"/>
          <w:sz w:val="27"/>
          <w:szCs w:val="27"/>
          <w:u w:val="none"/>
          <w:lang w:eastAsia="ru-RU"/>
        </w:rPr>
        <w:t xml:space="preserve"> </w:t>
      </w:r>
    </w:p>
    <w:p w:rsidR="00C04375" w:rsidRDefault="00C04375" w:rsidP="00B1610F">
      <w:pPr>
        <w:shd w:val="clear" w:color="auto" w:fill="FFFFFF"/>
        <w:spacing w:after="0" w:line="210" w:lineRule="atLeast"/>
        <w:rPr>
          <w:color w:val="181818"/>
          <w:sz w:val="27"/>
          <w:szCs w:val="27"/>
          <w:u w:val="none"/>
          <w:lang w:eastAsia="ru-RU"/>
        </w:rPr>
      </w:pPr>
    </w:p>
    <w:p w:rsidR="00C04375" w:rsidRPr="00B1610F" w:rsidRDefault="00C04375" w:rsidP="00B1610F">
      <w:pPr>
        <w:shd w:val="clear" w:color="auto" w:fill="FFFFFF"/>
        <w:spacing w:after="0" w:line="210" w:lineRule="atLeast"/>
        <w:rPr>
          <w:rFonts w:ascii="Arial" w:hAnsi="Arial" w:cs="Arial"/>
          <w:color w:val="181818"/>
          <w:sz w:val="21"/>
          <w:szCs w:val="21"/>
          <w:u w:val="none"/>
          <w:lang w:eastAsia="ru-RU"/>
        </w:rPr>
      </w:pPr>
    </w:p>
    <w:p w:rsidR="00C04375" w:rsidRPr="00B1610F" w:rsidRDefault="00C04375" w:rsidP="00B1610F">
      <w:pPr>
        <w:shd w:val="clear" w:color="auto" w:fill="FFFFFF"/>
        <w:spacing w:after="0" w:line="240" w:lineRule="auto"/>
        <w:outlineLvl w:val="0"/>
        <w:rPr>
          <w:b/>
          <w:bCs/>
          <w:color w:val="181818"/>
          <w:kern w:val="36"/>
          <w:sz w:val="48"/>
          <w:szCs w:val="48"/>
          <w:u w:val="none"/>
          <w:lang w:eastAsia="ru-RU"/>
        </w:rPr>
      </w:pPr>
      <w:r>
        <w:rPr>
          <w:b/>
          <w:bCs/>
          <w:color w:val="333333"/>
          <w:kern w:val="36"/>
          <w:sz w:val="27"/>
          <w:szCs w:val="27"/>
          <w:u w:val="none"/>
          <w:lang w:eastAsia="ru-RU"/>
        </w:rPr>
        <w:t>1.</w:t>
      </w:r>
      <w:r w:rsidRPr="008A28A7">
        <w:rPr>
          <w:b/>
          <w:bCs/>
          <w:color w:val="333333"/>
          <w:kern w:val="36"/>
          <w:sz w:val="27"/>
          <w:szCs w:val="27"/>
          <w:u w:val="none"/>
          <w:lang w:eastAsia="ru-RU"/>
        </w:rPr>
        <w:t xml:space="preserve">Подготовка </w:t>
      </w:r>
      <w:r w:rsidRPr="00B1610F">
        <w:rPr>
          <w:b/>
          <w:bCs/>
          <w:color w:val="333333"/>
          <w:kern w:val="36"/>
          <w:sz w:val="27"/>
          <w:szCs w:val="27"/>
          <w:u w:val="none"/>
          <w:lang w:eastAsia="ru-RU"/>
        </w:rPr>
        <w:t>к новогоднему утреннику в детском саду</w:t>
      </w:r>
    </w:p>
    <w:p w:rsidR="00C04375" w:rsidRPr="00B1610F" w:rsidRDefault="00C04375" w:rsidP="00B1610F">
      <w:pPr>
        <w:shd w:val="clear" w:color="auto" w:fill="FFFFFF"/>
        <w:spacing w:after="0" w:line="210" w:lineRule="atLeast"/>
        <w:rPr>
          <w:rFonts w:ascii="Arial" w:hAnsi="Arial" w:cs="Arial"/>
          <w:color w:val="181818"/>
          <w:sz w:val="21"/>
          <w:szCs w:val="21"/>
          <w:u w:val="none"/>
          <w:lang w:eastAsia="ru-RU"/>
        </w:rPr>
      </w:pPr>
      <w:r w:rsidRPr="00B1610F">
        <w:rPr>
          <w:color w:val="333333"/>
          <w:sz w:val="27"/>
          <w:szCs w:val="27"/>
          <w:u w:val="none"/>
          <w:lang w:eastAsia="ru-RU"/>
        </w:rPr>
        <w:t>Новогодний утренник — это очень волнительное и важное событие в жизни каждого ребенка. Он долго готовится, разучивает стихи, песни, примеряет карнавальный костюм и т.д.</w:t>
      </w:r>
    </w:p>
    <w:p w:rsidR="00C04375" w:rsidRPr="00B1610F" w:rsidRDefault="00C04375" w:rsidP="00B1610F">
      <w:pPr>
        <w:shd w:val="clear" w:color="auto" w:fill="FFFFFF"/>
        <w:spacing w:after="0" w:line="210" w:lineRule="atLeast"/>
        <w:rPr>
          <w:rFonts w:ascii="Arial" w:hAnsi="Arial" w:cs="Arial"/>
          <w:color w:val="181818"/>
          <w:sz w:val="21"/>
          <w:szCs w:val="21"/>
          <w:u w:val="none"/>
          <w:lang w:eastAsia="ru-RU"/>
        </w:rPr>
      </w:pPr>
      <w:r w:rsidRPr="00B1610F">
        <w:rPr>
          <w:color w:val="333333"/>
          <w:sz w:val="27"/>
          <w:szCs w:val="27"/>
          <w:u w:val="none"/>
          <w:lang w:eastAsia="ru-RU"/>
        </w:rPr>
        <w:t xml:space="preserve">Мы с детьми учим песни, танцы, помогаем в разучивании стихов. </w:t>
      </w:r>
      <w:r>
        <w:rPr>
          <w:color w:val="333333"/>
          <w:sz w:val="27"/>
          <w:szCs w:val="27"/>
          <w:u w:val="none"/>
          <w:lang w:eastAsia="ru-RU"/>
        </w:rPr>
        <w:t>Так же ваша задача подготовить н</w:t>
      </w:r>
      <w:r w:rsidRPr="00B1610F">
        <w:rPr>
          <w:color w:val="333333"/>
          <w:sz w:val="27"/>
          <w:szCs w:val="27"/>
          <w:u w:val="none"/>
          <w:lang w:eastAsia="ru-RU"/>
        </w:rPr>
        <w:t>овогодние подарки. Очень важно, чтобы</w:t>
      </w:r>
      <w:r>
        <w:rPr>
          <w:color w:val="333333"/>
          <w:sz w:val="27"/>
          <w:szCs w:val="27"/>
          <w:u w:val="none"/>
          <w:lang w:eastAsia="ru-RU"/>
        </w:rPr>
        <w:t xml:space="preserve"> упаковки под</w:t>
      </w:r>
      <w:r w:rsidRPr="00B1610F">
        <w:rPr>
          <w:color w:val="333333"/>
          <w:sz w:val="27"/>
          <w:szCs w:val="27"/>
          <w:u w:val="none"/>
          <w:lang w:eastAsia="ru-RU"/>
        </w:rPr>
        <w:t xml:space="preserve"> подарки были одинаковыми.</w:t>
      </w:r>
      <w:r>
        <w:rPr>
          <w:color w:val="333333"/>
          <w:sz w:val="27"/>
          <w:szCs w:val="27"/>
          <w:u w:val="none"/>
          <w:lang w:eastAsia="ru-RU"/>
        </w:rPr>
        <w:t xml:space="preserve"> Новогодний утренник будет проводиться без родителей. Из-за эпидемиологической обстановки по ковид-19. Все фото и видео материалы вам будут предоставлены в группе в ватсап.</w:t>
      </w:r>
    </w:p>
    <w:p w:rsidR="00C04375" w:rsidRPr="00B1610F" w:rsidRDefault="00C04375" w:rsidP="00B1610F">
      <w:pPr>
        <w:shd w:val="clear" w:color="auto" w:fill="FFFFFF"/>
        <w:spacing w:after="0" w:line="210" w:lineRule="atLeast"/>
        <w:rPr>
          <w:rFonts w:ascii="Arial" w:hAnsi="Arial" w:cs="Arial"/>
          <w:color w:val="181818"/>
          <w:sz w:val="21"/>
          <w:szCs w:val="21"/>
          <w:u w:val="none"/>
          <w:lang w:eastAsia="ru-RU"/>
        </w:rPr>
      </w:pPr>
      <w:r w:rsidRPr="00B1610F">
        <w:rPr>
          <w:color w:val="333333"/>
          <w:sz w:val="27"/>
          <w:szCs w:val="27"/>
          <w:u w:val="none"/>
          <w:lang w:eastAsia="ru-RU"/>
        </w:rPr>
        <w:t>Подарки вручаются детям по уходу домой, во избежание их съедания в ближайшее время.</w:t>
      </w:r>
    </w:p>
    <w:p w:rsidR="00C04375" w:rsidRPr="00B1610F" w:rsidRDefault="00C04375" w:rsidP="00B1610F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u w:val="none"/>
          <w:lang w:eastAsia="ru-RU"/>
        </w:rPr>
      </w:pPr>
      <w:r w:rsidRPr="00B1610F">
        <w:rPr>
          <w:rFonts w:ascii="Arial" w:hAnsi="Arial" w:cs="Arial"/>
          <w:color w:val="181818"/>
          <w:sz w:val="21"/>
          <w:szCs w:val="21"/>
          <w:u w:val="none"/>
          <w:lang w:eastAsia="ru-RU"/>
        </w:rPr>
        <w:br/>
      </w:r>
    </w:p>
    <w:p w:rsidR="00C04375" w:rsidRPr="00B1610F" w:rsidRDefault="00C04375" w:rsidP="008A28A7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u w:val="none"/>
          <w:lang w:eastAsia="ru-RU"/>
        </w:rPr>
      </w:pPr>
      <w:r>
        <w:rPr>
          <w:b/>
          <w:bCs/>
          <w:color w:val="181818"/>
          <w:sz w:val="27"/>
          <w:szCs w:val="27"/>
          <w:u w:val="none"/>
          <w:lang w:eastAsia="ru-RU"/>
        </w:rPr>
        <w:t>2.</w:t>
      </w:r>
      <w:r w:rsidRPr="00B1610F">
        <w:rPr>
          <w:b/>
          <w:bCs/>
          <w:color w:val="181818"/>
          <w:sz w:val="27"/>
          <w:szCs w:val="27"/>
          <w:u w:val="none"/>
          <w:lang w:eastAsia="ru-RU"/>
        </w:rPr>
        <w:t>Как провести время в каникулы</w:t>
      </w:r>
    </w:p>
    <w:p w:rsidR="00C04375" w:rsidRPr="00B1610F" w:rsidRDefault="00C04375" w:rsidP="00B1610F">
      <w:pPr>
        <w:shd w:val="clear" w:color="auto" w:fill="FFFFFF"/>
        <w:spacing w:after="0" w:line="360" w:lineRule="atLeast"/>
        <w:outlineLvl w:val="1"/>
        <w:rPr>
          <w:rFonts w:ascii="Arial" w:hAnsi="Arial" w:cs="Arial"/>
          <w:b/>
          <w:bCs/>
          <w:color w:val="181818"/>
          <w:sz w:val="36"/>
          <w:szCs w:val="36"/>
          <w:u w:val="none"/>
          <w:lang w:eastAsia="ru-RU"/>
        </w:rPr>
      </w:pPr>
      <w:r w:rsidRPr="00B1610F">
        <w:rPr>
          <w:b/>
          <w:bCs/>
          <w:color w:val="323232"/>
          <w:sz w:val="27"/>
          <w:szCs w:val="27"/>
          <w:u w:val="none"/>
          <w:lang w:eastAsia="ru-RU"/>
        </w:rPr>
        <w:t>Заранее спланируйте, чем вы будете заниматься на каникулах</w:t>
      </w:r>
    </w:p>
    <w:p w:rsidR="00C04375" w:rsidRPr="00B1610F" w:rsidRDefault="00C04375" w:rsidP="00B1610F">
      <w:pPr>
        <w:shd w:val="clear" w:color="auto" w:fill="FFFFFF"/>
        <w:spacing w:after="0" w:line="210" w:lineRule="atLeast"/>
        <w:rPr>
          <w:rFonts w:ascii="Arial" w:hAnsi="Arial" w:cs="Arial"/>
          <w:color w:val="181818"/>
          <w:sz w:val="21"/>
          <w:szCs w:val="21"/>
          <w:u w:val="none"/>
          <w:lang w:eastAsia="ru-RU"/>
        </w:rPr>
      </w:pPr>
      <w:r w:rsidRPr="00B1610F">
        <w:rPr>
          <w:color w:val="323232"/>
          <w:sz w:val="27"/>
          <w:szCs w:val="27"/>
          <w:u w:val="none"/>
          <w:lang w:eastAsia="ru-RU"/>
        </w:rPr>
        <w:t>Заранее до праздников просмотрите </w:t>
      </w:r>
      <w:hyperlink r:id="rId5" w:history="1">
        <w:r w:rsidRPr="00B1610F">
          <w:rPr>
            <w:color w:val="00000A"/>
            <w:sz w:val="27"/>
            <w:u w:val="none"/>
            <w:lang w:eastAsia="ru-RU"/>
          </w:rPr>
          <w:t>афиши</w:t>
        </w:r>
      </w:hyperlink>
      <w:r w:rsidRPr="00B1610F">
        <w:rPr>
          <w:color w:val="181818"/>
          <w:sz w:val="27"/>
          <w:szCs w:val="27"/>
          <w:u w:val="none"/>
          <w:lang w:eastAsia="ru-RU"/>
        </w:rPr>
        <w:t>,</w:t>
      </w:r>
      <w:r w:rsidRPr="00B1610F">
        <w:rPr>
          <w:color w:val="323232"/>
          <w:sz w:val="27"/>
          <w:szCs w:val="27"/>
          <w:u w:val="none"/>
          <w:lang w:eastAsia="ru-RU"/>
        </w:rPr>
        <w:t> узнайте, какие премьеры будут во дворце культуры. Так вы не только будете уверенными, что ваш поход на долгожданный мультфильм или спектакль состоится. К тому же заблаговременное планирование своего отдыха создаст отличное предпраздничное настроение, а после окончания каникул можно будет с удовольствием вспоминать, как много всего вы успели сделать.</w:t>
      </w:r>
    </w:p>
    <w:p w:rsidR="00C04375" w:rsidRPr="00B1610F" w:rsidRDefault="00C04375" w:rsidP="00B1610F">
      <w:pPr>
        <w:shd w:val="clear" w:color="auto" w:fill="FFFFFF"/>
        <w:spacing w:after="0" w:line="360" w:lineRule="atLeast"/>
        <w:outlineLvl w:val="1"/>
        <w:rPr>
          <w:rFonts w:ascii="Arial" w:hAnsi="Arial" w:cs="Arial"/>
          <w:b/>
          <w:bCs/>
          <w:color w:val="181818"/>
          <w:sz w:val="36"/>
          <w:szCs w:val="36"/>
          <w:u w:val="none"/>
          <w:lang w:eastAsia="ru-RU"/>
        </w:rPr>
      </w:pPr>
      <w:r w:rsidRPr="00B1610F">
        <w:rPr>
          <w:b/>
          <w:bCs/>
          <w:color w:val="323232"/>
          <w:sz w:val="27"/>
          <w:szCs w:val="27"/>
          <w:u w:val="none"/>
          <w:lang w:eastAsia="ru-RU"/>
        </w:rPr>
        <w:t>Выберите и нарядите елку всей семьей</w:t>
      </w:r>
    </w:p>
    <w:p w:rsidR="00C04375" w:rsidRPr="00B1610F" w:rsidRDefault="00C04375" w:rsidP="00B1610F">
      <w:pPr>
        <w:shd w:val="clear" w:color="auto" w:fill="FFFFFF"/>
        <w:spacing w:after="0" w:line="210" w:lineRule="atLeast"/>
        <w:rPr>
          <w:rFonts w:ascii="Arial" w:hAnsi="Arial" w:cs="Arial"/>
          <w:color w:val="181818"/>
          <w:sz w:val="21"/>
          <w:szCs w:val="21"/>
          <w:u w:val="none"/>
          <w:lang w:eastAsia="ru-RU"/>
        </w:rPr>
      </w:pPr>
      <w:r w:rsidRPr="00B1610F">
        <w:rPr>
          <w:color w:val="323232"/>
          <w:sz w:val="27"/>
          <w:szCs w:val="27"/>
          <w:u w:val="none"/>
          <w:lang w:eastAsia="ru-RU"/>
        </w:rPr>
        <w:t>Украшение новогодней ели может стать одним из самых приятных моментов, если в этом будет принимать участие каждый член семьи. Родители могут установить ель и развесить гирлянды, а дети украсят дерево праздничными шарами и мишурой. Некоторые игрушки можно сделать своими руками — от этого украшенное дерево станет еще милее и наряднее. Приложив к этому чуточку своих стараний, каждый испытает гордость за то, что сделал свой дом немного праздничнее.</w:t>
      </w:r>
    </w:p>
    <w:p w:rsidR="00C04375" w:rsidRPr="00B1610F" w:rsidRDefault="00C04375" w:rsidP="00B1610F">
      <w:pPr>
        <w:shd w:val="clear" w:color="auto" w:fill="FFFFFF"/>
        <w:spacing w:after="0" w:line="360" w:lineRule="atLeast"/>
        <w:outlineLvl w:val="1"/>
        <w:rPr>
          <w:rFonts w:ascii="Arial" w:hAnsi="Arial" w:cs="Arial"/>
          <w:b/>
          <w:bCs/>
          <w:color w:val="181818"/>
          <w:sz w:val="36"/>
          <w:szCs w:val="36"/>
          <w:u w:val="none"/>
          <w:lang w:eastAsia="ru-RU"/>
        </w:rPr>
      </w:pPr>
      <w:r w:rsidRPr="00B1610F">
        <w:rPr>
          <w:b/>
          <w:bCs/>
          <w:color w:val="323232"/>
          <w:sz w:val="27"/>
          <w:szCs w:val="27"/>
          <w:u w:val="none"/>
          <w:lang w:eastAsia="ru-RU"/>
        </w:rPr>
        <w:t>На несколько дней отправьтесь за город</w:t>
      </w:r>
    </w:p>
    <w:p w:rsidR="00C04375" w:rsidRPr="00B1610F" w:rsidRDefault="00C04375" w:rsidP="00B1610F">
      <w:pPr>
        <w:shd w:val="clear" w:color="auto" w:fill="FFFFFF"/>
        <w:spacing w:after="0" w:line="210" w:lineRule="atLeast"/>
        <w:rPr>
          <w:rFonts w:ascii="Arial" w:hAnsi="Arial" w:cs="Arial"/>
          <w:color w:val="181818"/>
          <w:sz w:val="21"/>
          <w:szCs w:val="21"/>
          <w:u w:val="none"/>
          <w:lang w:eastAsia="ru-RU"/>
        </w:rPr>
      </w:pPr>
      <w:r w:rsidRPr="00B1610F">
        <w:rPr>
          <w:color w:val="323232"/>
          <w:sz w:val="27"/>
          <w:szCs w:val="27"/>
          <w:u w:val="none"/>
          <w:lang w:eastAsia="ru-RU"/>
        </w:rPr>
        <w:t>Сидеть все каникулы в привычных четырех стенах утомительно. Постарайтесь всей семьей покататься на лыжах, с горки, погулять по лесу, слепить всем вместе снеговика. Не забудьте фотоаппарат, ведь беззаботные снимки совместного отдыха будут вас радовать и вдохновлять весь последующий год.</w:t>
      </w:r>
    </w:p>
    <w:p w:rsidR="00C04375" w:rsidRPr="00B1610F" w:rsidRDefault="00C04375" w:rsidP="00B1610F">
      <w:pPr>
        <w:shd w:val="clear" w:color="auto" w:fill="FFFFFF"/>
        <w:spacing w:after="0" w:line="360" w:lineRule="atLeast"/>
        <w:outlineLvl w:val="1"/>
        <w:rPr>
          <w:rFonts w:ascii="Arial" w:hAnsi="Arial" w:cs="Arial"/>
          <w:b/>
          <w:bCs/>
          <w:color w:val="181818"/>
          <w:sz w:val="36"/>
          <w:szCs w:val="36"/>
          <w:u w:val="none"/>
          <w:lang w:eastAsia="ru-RU"/>
        </w:rPr>
      </w:pPr>
      <w:r w:rsidRPr="00B1610F">
        <w:rPr>
          <w:b/>
          <w:bCs/>
          <w:color w:val="323232"/>
          <w:sz w:val="27"/>
          <w:szCs w:val="27"/>
          <w:u w:val="none"/>
          <w:lang w:eastAsia="ru-RU"/>
        </w:rPr>
        <w:t>Сходите всей семьей на каток</w:t>
      </w:r>
    </w:p>
    <w:p w:rsidR="00C04375" w:rsidRPr="00B1610F" w:rsidRDefault="00C04375" w:rsidP="00B1610F">
      <w:pPr>
        <w:shd w:val="clear" w:color="auto" w:fill="FFFFFF"/>
        <w:spacing w:after="0" w:line="210" w:lineRule="atLeast"/>
        <w:rPr>
          <w:rFonts w:ascii="Arial" w:hAnsi="Arial" w:cs="Arial"/>
          <w:color w:val="181818"/>
          <w:sz w:val="21"/>
          <w:szCs w:val="21"/>
          <w:u w:val="none"/>
          <w:lang w:eastAsia="ru-RU"/>
        </w:rPr>
      </w:pPr>
      <w:r w:rsidRPr="00B1610F">
        <w:rPr>
          <w:color w:val="323232"/>
          <w:sz w:val="27"/>
          <w:szCs w:val="27"/>
          <w:u w:val="none"/>
          <w:lang w:eastAsia="ru-RU"/>
        </w:rPr>
        <w:t>Если кто-то из домочадцев не умеет кататься на коньках, это будет прекрасным поводом научиться чему-то новому. В любом случае, вся семья наверняка получит массу позитивных эмоций, и вам будет, что рассказать коллегам после праздников.</w:t>
      </w:r>
    </w:p>
    <w:p w:rsidR="00C04375" w:rsidRPr="00B1610F" w:rsidRDefault="00C04375" w:rsidP="00B1610F">
      <w:pPr>
        <w:shd w:val="clear" w:color="auto" w:fill="FFFFFF"/>
        <w:spacing w:after="0" w:line="360" w:lineRule="atLeast"/>
        <w:outlineLvl w:val="1"/>
        <w:rPr>
          <w:rFonts w:ascii="Arial" w:hAnsi="Arial" w:cs="Arial"/>
          <w:b/>
          <w:bCs/>
          <w:color w:val="181818"/>
          <w:sz w:val="36"/>
          <w:szCs w:val="36"/>
          <w:u w:val="none"/>
          <w:lang w:eastAsia="ru-RU"/>
        </w:rPr>
      </w:pPr>
      <w:r w:rsidRPr="00B1610F">
        <w:rPr>
          <w:b/>
          <w:bCs/>
          <w:color w:val="323232"/>
          <w:sz w:val="27"/>
          <w:szCs w:val="27"/>
          <w:u w:val="none"/>
          <w:lang w:eastAsia="ru-RU"/>
        </w:rPr>
        <w:t>Пригласите гостей, сходите в гости сами</w:t>
      </w:r>
    </w:p>
    <w:p w:rsidR="00C04375" w:rsidRPr="00B1610F" w:rsidRDefault="00C04375" w:rsidP="00B1610F">
      <w:pPr>
        <w:shd w:val="clear" w:color="auto" w:fill="FFFFFF"/>
        <w:spacing w:after="0" w:line="210" w:lineRule="atLeast"/>
        <w:rPr>
          <w:rFonts w:ascii="Arial" w:hAnsi="Arial" w:cs="Arial"/>
          <w:color w:val="181818"/>
          <w:sz w:val="21"/>
          <w:szCs w:val="21"/>
          <w:u w:val="none"/>
          <w:lang w:eastAsia="ru-RU"/>
        </w:rPr>
      </w:pPr>
      <w:r w:rsidRPr="00B1610F">
        <w:rPr>
          <w:color w:val="323232"/>
          <w:sz w:val="27"/>
          <w:szCs w:val="27"/>
          <w:u w:val="none"/>
          <w:lang w:eastAsia="ru-RU"/>
        </w:rPr>
        <w:t>Пообщаться и приятно провести времени сможете и вы, и ваши дети, ведь у ваших знакомых наверняка тоже есть ребенок.</w:t>
      </w:r>
    </w:p>
    <w:p w:rsidR="00C04375" w:rsidRPr="00B1610F" w:rsidRDefault="00C04375" w:rsidP="00B1610F">
      <w:pPr>
        <w:shd w:val="clear" w:color="auto" w:fill="FFFFFF"/>
        <w:spacing w:after="0" w:line="360" w:lineRule="atLeast"/>
        <w:outlineLvl w:val="1"/>
        <w:rPr>
          <w:rFonts w:ascii="Arial" w:hAnsi="Arial" w:cs="Arial"/>
          <w:b/>
          <w:bCs/>
          <w:color w:val="181818"/>
          <w:sz w:val="36"/>
          <w:szCs w:val="36"/>
          <w:u w:val="none"/>
          <w:lang w:eastAsia="ru-RU"/>
        </w:rPr>
      </w:pPr>
      <w:r w:rsidRPr="00B1610F">
        <w:rPr>
          <w:b/>
          <w:bCs/>
          <w:color w:val="323232"/>
          <w:sz w:val="27"/>
          <w:szCs w:val="27"/>
          <w:u w:val="none"/>
          <w:lang w:eastAsia="ru-RU"/>
        </w:rPr>
        <w:t>Играйте всей семьей</w:t>
      </w:r>
    </w:p>
    <w:p w:rsidR="00C04375" w:rsidRPr="00B1610F" w:rsidRDefault="00C04375" w:rsidP="00B1610F">
      <w:pPr>
        <w:shd w:val="clear" w:color="auto" w:fill="FFFFFF"/>
        <w:spacing w:after="0" w:line="210" w:lineRule="atLeast"/>
        <w:rPr>
          <w:rFonts w:ascii="Arial" w:hAnsi="Arial" w:cs="Arial"/>
          <w:color w:val="181818"/>
          <w:sz w:val="21"/>
          <w:szCs w:val="21"/>
          <w:u w:val="none"/>
          <w:lang w:eastAsia="ru-RU"/>
        </w:rPr>
      </w:pPr>
      <w:r w:rsidRPr="00B1610F">
        <w:rPr>
          <w:color w:val="323232"/>
          <w:sz w:val="27"/>
          <w:szCs w:val="27"/>
          <w:u w:val="none"/>
          <w:lang w:eastAsia="ru-RU"/>
        </w:rPr>
        <w:t>Шахматы, шашки, «Твистер»… все, на что не хватало времени в рабочие будни. Такое времяпрепровождение очень сближает, делает вас настоящим другом для ваших детей.</w:t>
      </w:r>
    </w:p>
    <w:p w:rsidR="00C04375" w:rsidRPr="00B1610F" w:rsidRDefault="00C04375" w:rsidP="00B1610F">
      <w:pPr>
        <w:shd w:val="clear" w:color="auto" w:fill="FFFFFF"/>
        <w:spacing w:after="0" w:line="210" w:lineRule="atLeast"/>
        <w:rPr>
          <w:rFonts w:ascii="Arial" w:hAnsi="Arial" w:cs="Arial"/>
          <w:color w:val="181818"/>
          <w:sz w:val="21"/>
          <w:szCs w:val="21"/>
          <w:u w:val="none"/>
          <w:lang w:eastAsia="ru-RU"/>
        </w:rPr>
      </w:pPr>
      <w:r w:rsidRPr="00B1610F">
        <w:rPr>
          <w:color w:val="323232"/>
          <w:sz w:val="27"/>
          <w:szCs w:val="27"/>
          <w:u w:val="none"/>
          <w:lang w:eastAsia="ru-RU"/>
        </w:rPr>
        <w:t>Зимние выходные — это отличный повод укрепить семейные отношения, стать для своей второй половинки и детей не постоянно на что-то указывающим и требующим наставником, а другом.</w:t>
      </w:r>
    </w:p>
    <w:p w:rsidR="00C04375" w:rsidRDefault="00C04375" w:rsidP="00B1610F">
      <w:pPr>
        <w:shd w:val="clear" w:color="auto" w:fill="FFFFFF"/>
        <w:spacing w:after="0" w:line="210" w:lineRule="atLeast"/>
        <w:rPr>
          <w:color w:val="323232"/>
          <w:sz w:val="27"/>
          <w:szCs w:val="27"/>
          <w:u w:val="none"/>
          <w:lang w:eastAsia="ru-RU"/>
        </w:rPr>
      </w:pPr>
      <w:r w:rsidRPr="00B1610F">
        <w:rPr>
          <w:color w:val="323232"/>
          <w:sz w:val="27"/>
          <w:szCs w:val="27"/>
          <w:u w:val="none"/>
          <w:lang w:eastAsia="ru-RU"/>
        </w:rPr>
        <w:t>Получите настоящее удовольствие от отдыха в кругу семьи и вспоминайте эти прекрасные мгновения в Новом Году!</w:t>
      </w:r>
    </w:p>
    <w:p w:rsidR="00C04375" w:rsidRPr="00B1610F" w:rsidRDefault="00C04375" w:rsidP="00B1610F">
      <w:pPr>
        <w:shd w:val="clear" w:color="auto" w:fill="FFFFFF"/>
        <w:spacing w:after="0" w:line="210" w:lineRule="atLeast"/>
        <w:rPr>
          <w:rFonts w:ascii="Arial" w:hAnsi="Arial" w:cs="Arial"/>
          <w:color w:val="181818"/>
          <w:sz w:val="21"/>
          <w:szCs w:val="21"/>
          <w:u w:val="none"/>
          <w:lang w:eastAsia="ru-RU"/>
        </w:rPr>
      </w:pPr>
    </w:p>
    <w:p w:rsidR="00C04375" w:rsidRPr="00B1610F" w:rsidRDefault="00C04375" w:rsidP="008A28A7">
      <w:pPr>
        <w:shd w:val="clear" w:color="auto" w:fill="FFFFFF"/>
        <w:spacing w:after="0" w:line="240" w:lineRule="auto"/>
        <w:rPr>
          <w:rFonts w:ascii="Arial" w:hAnsi="Arial" w:cs="Arial"/>
          <w:b/>
          <w:color w:val="181818"/>
          <w:sz w:val="21"/>
          <w:szCs w:val="21"/>
          <w:u w:val="none"/>
          <w:lang w:eastAsia="ru-RU"/>
        </w:rPr>
      </w:pPr>
      <w:r>
        <w:rPr>
          <w:b/>
          <w:color w:val="181818"/>
          <w:sz w:val="27"/>
          <w:szCs w:val="27"/>
          <w:u w:val="none"/>
          <w:lang w:eastAsia="ru-RU"/>
        </w:rPr>
        <w:t>3.</w:t>
      </w:r>
      <w:r w:rsidRPr="00B1610F">
        <w:rPr>
          <w:b/>
          <w:color w:val="181818"/>
          <w:sz w:val="27"/>
          <w:szCs w:val="27"/>
          <w:u w:val="none"/>
          <w:lang w:eastAsia="ru-RU"/>
        </w:rPr>
        <w:t>Пожарная безоп</w:t>
      </w:r>
      <w:r>
        <w:rPr>
          <w:b/>
          <w:color w:val="181818"/>
          <w:sz w:val="27"/>
          <w:szCs w:val="27"/>
          <w:u w:val="none"/>
          <w:lang w:eastAsia="ru-RU"/>
        </w:rPr>
        <w:t>асность во время празднования нового года</w:t>
      </w:r>
      <w:r w:rsidRPr="00B1610F">
        <w:rPr>
          <w:b/>
          <w:color w:val="181818"/>
          <w:sz w:val="27"/>
          <w:szCs w:val="27"/>
          <w:u w:val="none"/>
          <w:lang w:eastAsia="ru-RU"/>
        </w:rPr>
        <w:t>.</w:t>
      </w:r>
      <w:r w:rsidRPr="008A28A7">
        <w:rPr>
          <w:rFonts w:ascii="Arial" w:hAnsi="Arial" w:cs="Arial"/>
          <w:b/>
          <w:color w:val="181818"/>
          <w:sz w:val="21"/>
          <w:szCs w:val="21"/>
          <w:u w:val="none"/>
          <w:lang w:eastAsia="ru-RU"/>
        </w:rPr>
        <w:t xml:space="preserve"> </w:t>
      </w:r>
    </w:p>
    <w:p w:rsidR="00C04375" w:rsidRPr="00B1610F" w:rsidRDefault="00C04375" w:rsidP="00B1610F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u w:val="none"/>
          <w:lang w:eastAsia="ru-RU"/>
        </w:rPr>
      </w:pPr>
      <w:r w:rsidRPr="00B1610F">
        <w:rPr>
          <w:b/>
          <w:bCs/>
          <w:i/>
          <w:iCs/>
          <w:color w:val="181818"/>
          <w:sz w:val="27"/>
          <w:szCs w:val="27"/>
          <w:u w:val="none"/>
          <w:lang w:eastAsia="ru-RU"/>
        </w:rPr>
        <w:t>«ЕЛОЧКА, ЗАЖГИСЬ!» </w:t>
      </w:r>
      <w:r w:rsidRPr="00B1610F">
        <w:rPr>
          <w:color w:val="181818"/>
          <w:sz w:val="27"/>
          <w:szCs w:val="27"/>
          <w:u w:val="none"/>
          <w:lang w:eastAsia="ru-RU"/>
        </w:rPr>
        <w:t>Новый год – самый веселый, самый долгожданный праздник. Традиционно в канун Нового года в домах и квартирах наряжают елки, готовят друг другу подарки и поздравления, с нетерпением ожидая 12 ударов кремлевских курантов. В то же самое время, в новогоднюю ночь несут дежурство пожарные расчеты и бригады скорой помощи. Новый год для них – горячая пора. Ни один Новый год в России не обходится без пожаров, а в последние годы – и без травм, вызванных применением некачественных пиротехнических изделий. Вата под елками горит, горящие петарды взрываются прямо в руках или летят совсем не туда, куда бы вы хотели – например, в открытую форточку чужой квартиры. Думаете, такого не может быть? Еще как может? Что же теперь делать? Новый год, что ли не встречать? Ни в коем случае! Не надо ничего отменять и запрещать! Но чтобы Новогодние праздники ничем не омрачились, необходимо помнить. Нет, не помнить, а соблюдать правила пожарной безопасности. ЕЛКА. Елку нужно установить таким образом, чтобы она не мешала свободно ходить по комнате и не заслоняла двери, ведущие в другие комнаты. И, что самое главное, стояла бы подальше от батарей отопления. Верхушка елки не должна упираться в потолок. Нельзя украшать елку игрушками, которые легко воспламеняются, обкладывать подставку под елкой обычной ватой, украшать дерево горящими свечками. Эти правила относятся как к настоящим елкам, так и к искусственным, пластиковым. Кстати 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</w:t>
      </w:r>
    </w:p>
    <w:p w:rsidR="00C04375" w:rsidRPr="00B1610F" w:rsidRDefault="00C04375" w:rsidP="00B1610F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u w:val="none"/>
          <w:lang w:eastAsia="ru-RU"/>
        </w:rPr>
      </w:pPr>
      <w:r w:rsidRPr="00B1610F">
        <w:rPr>
          <w:b/>
          <w:bCs/>
          <w:i/>
          <w:iCs/>
          <w:color w:val="181818"/>
          <w:sz w:val="27"/>
          <w:szCs w:val="27"/>
          <w:u w:val="none"/>
          <w:lang w:eastAsia="ru-RU"/>
        </w:rPr>
        <w:t>ГИРЛЯНДЫ.</w:t>
      </w:r>
      <w:r w:rsidRPr="00B1610F">
        <w:rPr>
          <w:color w:val="181818"/>
          <w:sz w:val="27"/>
          <w:szCs w:val="27"/>
          <w:u w:val="none"/>
          <w:lang w:eastAsia="ru-RU"/>
        </w:rPr>
        <w:t> Электрические гирлянды тоже могут стать причиной пожара или поражения человека электрическим током – электротравмы. Гирлянда безопасна, если прошла сертификацию и во время хранения на складе магазина не была испорчена. Бывает, что гирлянда служит на протяжении многих лет. В этом случае тем более стоит удостовериться, что она исправна. Очень много новогодних пожаров случается из-за короткого замыкания. Если ты почувствовал запах жженой изоляции, заметил искрение или обнаружил, что провода сильно нагреваются или плавятся, пользоваться такой гирляндой нельзя.</w:t>
      </w:r>
    </w:p>
    <w:p w:rsidR="00C04375" w:rsidRPr="00B1610F" w:rsidRDefault="00C04375" w:rsidP="00B1610F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u w:val="none"/>
          <w:lang w:eastAsia="ru-RU"/>
        </w:rPr>
      </w:pPr>
      <w:r w:rsidRPr="00B1610F">
        <w:rPr>
          <w:b/>
          <w:bCs/>
          <w:i/>
          <w:iCs/>
          <w:color w:val="181818"/>
          <w:sz w:val="27"/>
          <w:szCs w:val="27"/>
          <w:u w:val="none"/>
          <w:lang w:eastAsia="ru-RU"/>
        </w:rPr>
        <w:t>ПИРОТЕХНИЧЕСКИЕ ИГРУШКИ.</w:t>
      </w:r>
      <w:r w:rsidRPr="00B1610F">
        <w:rPr>
          <w:color w:val="181818"/>
          <w:sz w:val="27"/>
          <w:szCs w:val="27"/>
          <w:u w:val="none"/>
          <w:lang w:eastAsia="ru-RU"/>
        </w:rPr>
        <w:t> Какой новогодний праздник обходится без бенгальских огней, фейерверков, шутих, петард! Перед Новым годом все прилавки завалены пиротехническими игрушками. К сожалению, нередко их качество оставляет желать лучшего. Поэтому необходимо помнить, что применение пиротехнических игрушек может привести не только к пожару, но и к серьезным травмам. Ожоги от пиротехнических игрушек бывают настолько глубокими, что приходится делать операцию по пересадке кожи. Нередко случается, что ребята лишаются конечностей, в основном пальцев рук. Бывает, что петарды взрываются прямо в кармане. Взрывчатое вещество в некоторых пиротехнических изделиях самовоспламеняется уже при температуре 37 градусов. Чтобы предотвратить несчастный случай, необходимо строго соблюдать правила пользования пиротехническими изделиями. Не стоит приобретать их на оптовых рынках, в подземных переходах или электропоездах. Нельзя использовать игрушки с поврежденным корпусом или фитилем.</w:t>
      </w:r>
    </w:p>
    <w:p w:rsidR="00C04375" w:rsidRPr="00B1610F" w:rsidRDefault="00C04375" w:rsidP="00B1610F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u w:val="none"/>
          <w:lang w:eastAsia="ru-RU"/>
        </w:rPr>
      </w:pPr>
      <w:r w:rsidRPr="00B1610F">
        <w:rPr>
          <w:b/>
          <w:bCs/>
          <w:color w:val="181818"/>
          <w:sz w:val="27"/>
          <w:szCs w:val="27"/>
          <w:u w:val="none"/>
          <w:lang w:eastAsia="ru-RU"/>
        </w:rPr>
        <w:t>Недопустимо:</w:t>
      </w:r>
    </w:p>
    <w:p w:rsidR="00C04375" w:rsidRPr="00B1610F" w:rsidRDefault="00C04375" w:rsidP="00B1610F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u w:val="none"/>
          <w:lang w:eastAsia="ru-RU"/>
        </w:rPr>
      </w:pPr>
      <w:r w:rsidRPr="00B1610F">
        <w:rPr>
          <w:color w:val="181818"/>
          <w:sz w:val="27"/>
          <w:szCs w:val="27"/>
          <w:u w:val="none"/>
          <w:lang w:eastAsia="ru-RU"/>
        </w:rPr>
        <w:t>- использовать пиротехнические игрушки в жилых помещениях – квартирах или на балконах;</w:t>
      </w:r>
    </w:p>
    <w:p w:rsidR="00C04375" w:rsidRPr="00B1610F" w:rsidRDefault="00C04375" w:rsidP="00B1610F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u w:val="none"/>
          <w:lang w:eastAsia="ru-RU"/>
        </w:rPr>
      </w:pPr>
      <w:r w:rsidRPr="00B1610F">
        <w:rPr>
          <w:color w:val="181818"/>
          <w:sz w:val="27"/>
          <w:szCs w:val="27"/>
          <w:u w:val="none"/>
          <w:lang w:eastAsia="ru-RU"/>
        </w:rPr>
        <w:t>- под низкими навесами и кронами деревьев;</w:t>
      </w:r>
    </w:p>
    <w:p w:rsidR="00C04375" w:rsidRPr="00B1610F" w:rsidRDefault="00C04375" w:rsidP="00B1610F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u w:val="none"/>
          <w:lang w:eastAsia="ru-RU"/>
        </w:rPr>
      </w:pPr>
      <w:r w:rsidRPr="00B1610F">
        <w:rPr>
          <w:color w:val="181818"/>
          <w:sz w:val="27"/>
          <w:szCs w:val="27"/>
          <w:u w:val="none"/>
          <w:lang w:eastAsia="ru-RU"/>
        </w:rPr>
        <w:t>- носить такие изделия в карманах;</w:t>
      </w:r>
    </w:p>
    <w:p w:rsidR="00C04375" w:rsidRPr="00B1610F" w:rsidRDefault="00C04375" w:rsidP="00B1610F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u w:val="none"/>
          <w:lang w:eastAsia="ru-RU"/>
        </w:rPr>
      </w:pPr>
      <w:r w:rsidRPr="00B1610F">
        <w:rPr>
          <w:color w:val="181818"/>
          <w:sz w:val="27"/>
          <w:szCs w:val="27"/>
          <w:u w:val="none"/>
          <w:lang w:eastAsia="ru-RU"/>
        </w:rPr>
        <w:t>- направлять ракеты и петарды на людей;</w:t>
      </w:r>
    </w:p>
    <w:p w:rsidR="00C04375" w:rsidRPr="00B1610F" w:rsidRDefault="00C04375" w:rsidP="00B1610F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u w:val="none"/>
          <w:lang w:eastAsia="ru-RU"/>
        </w:rPr>
      </w:pPr>
      <w:r w:rsidRPr="00B1610F">
        <w:rPr>
          <w:color w:val="181818"/>
          <w:sz w:val="27"/>
          <w:szCs w:val="27"/>
          <w:u w:val="none"/>
          <w:lang w:eastAsia="ru-RU"/>
        </w:rPr>
        <w:t xml:space="preserve">- подходить ближе, чем на </w:t>
      </w:r>
      <w:smartTag w:uri="urn:schemas-microsoft-com:office:smarttags" w:element="metricconverter">
        <w:smartTagPr>
          <w:attr w:name="ProductID" w:val="15 метров"/>
        </w:smartTagPr>
        <w:r w:rsidRPr="00B1610F">
          <w:rPr>
            <w:color w:val="181818"/>
            <w:sz w:val="27"/>
            <w:szCs w:val="27"/>
            <w:u w:val="none"/>
            <w:lang w:eastAsia="ru-RU"/>
          </w:rPr>
          <w:t>15 метров</w:t>
        </w:r>
      </w:smartTag>
      <w:r w:rsidRPr="00B1610F">
        <w:rPr>
          <w:color w:val="181818"/>
          <w:sz w:val="27"/>
          <w:szCs w:val="27"/>
          <w:u w:val="none"/>
          <w:lang w:eastAsia="ru-RU"/>
        </w:rPr>
        <w:t xml:space="preserve"> к зажженным фейерверкам;</w:t>
      </w:r>
    </w:p>
    <w:p w:rsidR="00C04375" w:rsidRPr="00B1610F" w:rsidRDefault="00C04375" w:rsidP="00B1610F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u w:val="none"/>
          <w:lang w:eastAsia="ru-RU"/>
        </w:rPr>
      </w:pPr>
      <w:r w:rsidRPr="00B1610F">
        <w:rPr>
          <w:color w:val="181818"/>
          <w:sz w:val="27"/>
          <w:szCs w:val="27"/>
          <w:u w:val="none"/>
          <w:lang w:eastAsia="ru-RU"/>
        </w:rPr>
        <w:t>- бросать петарды под ноги;</w:t>
      </w:r>
    </w:p>
    <w:p w:rsidR="00C04375" w:rsidRPr="00B1610F" w:rsidRDefault="00C04375" w:rsidP="00B1610F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u w:val="none"/>
          <w:lang w:eastAsia="ru-RU"/>
        </w:rPr>
      </w:pPr>
      <w:r w:rsidRPr="00B1610F">
        <w:rPr>
          <w:color w:val="181818"/>
          <w:sz w:val="27"/>
          <w:szCs w:val="27"/>
          <w:u w:val="none"/>
          <w:lang w:eastAsia="ru-RU"/>
        </w:rPr>
        <w:t>- поджигать фитиль, держа его возле лица;</w:t>
      </w:r>
    </w:p>
    <w:p w:rsidR="00C04375" w:rsidRPr="00B1610F" w:rsidRDefault="00C04375" w:rsidP="00B1610F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u w:val="none"/>
          <w:lang w:eastAsia="ru-RU"/>
        </w:rPr>
      </w:pPr>
      <w:r w:rsidRPr="00B1610F">
        <w:rPr>
          <w:color w:val="181818"/>
          <w:sz w:val="27"/>
          <w:szCs w:val="27"/>
          <w:u w:val="none"/>
          <w:lang w:eastAsia="ru-RU"/>
        </w:rPr>
        <w:t>- использовать пиротехнику при сильном ветре.</w:t>
      </w:r>
    </w:p>
    <w:p w:rsidR="00C04375" w:rsidRPr="00B1610F" w:rsidRDefault="00C04375" w:rsidP="00B1610F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u w:val="none"/>
          <w:lang w:eastAsia="ru-RU"/>
        </w:rPr>
      </w:pPr>
    </w:p>
    <w:p w:rsidR="00C04375" w:rsidRPr="00B1610F" w:rsidRDefault="00C04375" w:rsidP="008A28A7">
      <w:pPr>
        <w:shd w:val="clear" w:color="auto" w:fill="FFFFFF"/>
        <w:spacing w:after="0" w:line="240" w:lineRule="auto"/>
        <w:rPr>
          <w:b/>
          <w:color w:val="181818"/>
          <w:sz w:val="24"/>
          <w:szCs w:val="24"/>
          <w:u w:val="none"/>
          <w:lang w:eastAsia="ru-RU"/>
        </w:rPr>
      </w:pPr>
      <w:r>
        <w:rPr>
          <w:b/>
          <w:color w:val="181818"/>
          <w:sz w:val="24"/>
          <w:szCs w:val="24"/>
          <w:u w:val="none"/>
          <w:lang w:eastAsia="ru-RU"/>
        </w:rPr>
        <w:t>4.</w:t>
      </w:r>
      <w:r w:rsidRPr="008A28A7">
        <w:rPr>
          <w:b/>
          <w:color w:val="181818"/>
          <w:szCs w:val="28"/>
          <w:u w:val="none"/>
          <w:lang w:eastAsia="ru-RU"/>
        </w:rPr>
        <w:t>Разное</w:t>
      </w:r>
    </w:p>
    <w:p w:rsidR="00C04375" w:rsidRPr="00B1610F" w:rsidRDefault="00C04375" w:rsidP="008A28A7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u w:val="none"/>
          <w:lang w:eastAsia="ru-RU"/>
        </w:rPr>
      </w:pPr>
      <w:r>
        <w:rPr>
          <w:color w:val="181818"/>
          <w:sz w:val="27"/>
          <w:szCs w:val="27"/>
          <w:u w:val="none"/>
          <w:lang w:eastAsia="ru-RU"/>
        </w:rPr>
        <w:t>Р</w:t>
      </w:r>
      <w:r w:rsidRPr="00B1610F">
        <w:rPr>
          <w:color w:val="181818"/>
          <w:sz w:val="27"/>
          <w:szCs w:val="27"/>
          <w:u w:val="none"/>
          <w:lang w:eastAsia="ru-RU"/>
        </w:rPr>
        <w:t>ежим детей –</w:t>
      </w:r>
      <w:r>
        <w:rPr>
          <w:color w:val="181818"/>
          <w:sz w:val="27"/>
          <w:szCs w:val="27"/>
          <w:u w:val="none"/>
          <w:lang w:eastAsia="ru-RU"/>
        </w:rPr>
        <w:t xml:space="preserve"> прием детей утром до 8:00</w:t>
      </w:r>
      <w:r w:rsidRPr="00B1610F">
        <w:rPr>
          <w:color w:val="181818"/>
          <w:sz w:val="27"/>
          <w:szCs w:val="27"/>
          <w:u w:val="none"/>
          <w:lang w:eastAsia="ru-RU"/>
        </w:rPr>
        <w:t xml:space="preserve"> или звонок воспитателю с предупреждением о том, что задерживаетесь. Воспитатели каждое утро отчитываются о количестве детей присутствующих и отсутствующих</w:t>
      </w:r>
      <w:r>
        <w:rPr>
          <w:color w:val="181818"/>
          <w:sz w:val="27"/>
          <w:szCs w:val="27"/>
          <w:u w:val="none"/>
          <w:lang w:eastAsia="ru-RU"/>
        </w:rPr>
        <w:t xml:space="preserve"> (причина)</w:t>
      </w:r>
      <w:r w:rsidRPr="00B1610F">
        <w:rPr>
          <w:color w:val="181818"/>
          <w:sz w:val="27"/>
          <w:szCs w:val="27"/>
          <w:u w:val="none"/>
          <w:lang w:eastAsia="ru-RU"/>
        </w:rPr>
        <w:t xml:space="preserve">. </w:t>
      </w:r>
    </w:p>
    <w:p w:rsidR="00C04375" w:rsidRDefault="00C04375" w:rsidP="008A28A7">
      <w:r w:rsidRPr="00B1610F">
        <w:rPr>
          <w:color w:val="181818"/>
          <w:sz w:val="27"/>
          <w:szCs w:val="27"/>
          <w:u w:val="none"/>
          <w:lang w:eastAsia="ru-RU"/>
        </w:rPr>
        <w:t>Одежда детей - форма для физкультуры, расчёска, порядок в шкафчиках.</w:t>
      </w:r>
      <w:r>
        <w:rPr>
          <w:color w:val="181818"/>
          <w:sz w:val="27"/>
          <w:szCs w:val="27"/>
          <w:u w:val="none"/>
          <w:lang w:eastAsia="ru-RU"/>
        </w:rPr>
        <w:t xml:space="preserve"> </w:t>
      </w:r>
    </w:p>
    <w:sectPr w:rsidR="00C04375" w:rsidSect="007D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E2216"/>
    <w:multiLevelType w:val="multilevel"/>
    <w:tmpl w:val="17081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10F"/>
    <w:rsid w:val="00045FAF"/>
    <w:rsid w:val="000B1C1F"/>
    <w:rsid w:val="00664C17"/>
    <w:rsid w:val="006F285B"/>
    <w:rsid w:val="007227E3"/>
    <w:rsid w:val="007D4FC5"/>
    <w:rsid w:val="00846B3D"/>
    <w:rsid w:val="008A28A7"/>
    <w:rsid w:val="00A27D3F"/>
    <w:rsid w:val="00A4596C"/>
    <w:rsid w:val="00B1610F"/>
    <w:rsid w:val="00C04375"/>
    <w:rsid w:val="00CE44FF"/>
    <w:rsid w:val="00E63764"/>
    <w:rsid w:val="00EC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C5"/>
    <w:pPr>
      <w:spacing w:after="200" w:line="276" w:lineRule="auto"/>
    </w:pPr>
    <w:rPr>
      <w:sz w:val="28"/>
      <w:szCs w:val="20"/>
      <w:u w:val="single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1610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u w:val="none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B1610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u w:val="none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610F"/>
    <w:rPr>
      <w:rFonts w:eastAsia="Times New Roman" w:cs="Times New Roman"/>
      <w:b/>
      <w:bCs/>
      <w:kern w:val="36"/>
      <w:sz w:val="48"/>
      <w:szCs w:val="48"/>
      <w:u w:val="none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610F"/>
    <w:rPr>
      <w:rFonts w:eastAsia="Times New Roman" w:cs="Times New Roman"/>
      <w:b/>
      <w:bCs/>
      <w:sz w:val="36"/>
      <w:szCs w:val="36"/>
      <w:u w:val="none"/>
      <w:lang w:eastAsia="ru-RU"/>
    </w:rPr>
  </w:style>
  <w:style w:type="paragraph" w:styleId="NormalWeb">
    <w:name w:val="Normal (Web)"/>
    <w:basedOn w:val="Normal"/>
    <w:uiPriority w:val="99"/>
    <w:semiHidden/>
    <w:rsid w:val="00B1610F"/>
    <w:pPr>
      <w:spacing w:before="100" w:beforeAutospacing="1" w:after="100" w:afterAutospacing="1" w:line="240" w:lineRule="auto"/>
    </w:pPr>
    <w:rPr>
      <w:rFonts w:eastAsia="Times New Roman"/>
      <w:sz w:val="24"/>
      <w:szCs w:val="24"/>
      <w:u w:val="none"/>
      <w:lang w:eastAsia="ru-RU"/>
    </w:rPr>
  </w:style>
  <w:style w:type="character" w:styleId="Hyperlink">
    <w:name w:val="Hyperlink"/>
    <w:basedOn w:val="DefaultParagraphFont"/>
    <w:uiPriority w:val="99"/>
    <w:semiHidden/>
    <w:rsid w:val="00B1610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1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1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bebinka.ru%2Fafis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4</Pages>
  <Words>1119</Words>
  <Characters>6380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2022-01-31T03:48:00Z</dcterms:created>
  <dcterms:modified xsi:type="dcterms:W3CDTF">2022-01-31T07:26:00Z</dcterms:modified>
</cp:coreProperties>
</file>